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03" w:rsidRDefault="00C87103" w:rsidP="00C87103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103" w:rsidRPr="00266695" w:rsidRDefault="00C87103" w:rsidP="00C87103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МУНИЦИПАЛЬНОЕ УЧРЕЖДЕНИЕ</w:t>
      </w:r>
    </w:p>
    <w:p w:rsidR="00C87103" w:rsidRPr="00266695" w:rsidRDefault="00C87103" w:rsidP="00C87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«УПРАВЛЕНИЕ ДОШКОЛЬНОГО ОБРАЗОВАНИЯ</w:t>
      </w:r>
    </w:p>
    <w:p w:rsidR="00C87103" w:rsidRPr="00266695" w:rsidRDefault="00C87103" w:rsidP="00C87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   ГРОЗНЕНСКОГО МУНИЦИПАЛЬНОГО РАЙОНА»</w:t>
      </w:r>
    </w:p>
    <w:p w:rsidR="00C87103" w:rsidRPr="00266695" w:rsidRDefault="00C87103" w:rsidP="00C87103">
      <w:pPr>
        <w:spacing w:after="0" w:line="240" w:lineRule="auto"/>
        <w:ind w:right="-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87103" w:rsidRPr="00266695" w:rsidRDefault="00C87103" w:rsidP="00C87103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«Детский сад «Золотой ключик» с. Беркат-Юрт                                                         Грозненского  муниципального района»</w:t>
      </w:r>
    </w:p>
    <w:p w:rsidR="00C87103" w:rsidRPr="00266695" w:rsidRDefault="00C87103" w:rsidP="00C87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(МБДОУ «Детский сад «Золотой ключик» с. Беркат-Юрт)</w:t>
      </w:r>
    </w:p>
    <w:p w:rsidR="00C87103" w:rsidRPr="00266695" w:rsidRDefault="00C87103" w:rsidP="00C87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103" w:rsidRPr="00266695" w:rsidRDefault="00C87103" w:rsidP="00C87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МУНИЦИПАЛЬНИ УЧРЕЖДЕНИ</w:t>
      </w:r>
    </w:p>
    <w:p w:rsidR="00C87103" w:rsidRPr="00266695" w:rsidRDefault="00C87103" w:rsidP="00C87103">
      <w:pPr>
        <w:spacing w:after="0" w:line="240" w:lineRule="auto"/>
        <w:ind w:right="-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«ГРОЗНЕНСКИ МУНИЦИПАЛЬНИ К</w:t>
      </w:r>
      <w:proofErr w:type="gramStart"/>
      <w:r w:rsidRPr="0026669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gram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</w:p>
    <w:p w:rsidR="00C87103" w:rsidRPr="00266695" w:rsidRDefault="00C87103" w:rsidP="00C87103">
      <w:pPr>
        <w:spacing w:after="0" w:line="240" w:lineRule="auto"/>
        <w:ind w:right="-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ШКОЛАЛ ХЬАЛХАРА ДЕШАРАН УРХАЛЛА»</w:t>
      </w:r>
    </w:p>
    <w:p w:rsidR="00C87103" w:rsidRPr="00266695" w:rsidRDefault="00C87103" w:rsidP="00C87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бюджетни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школал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хьалхара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дешаран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учреждени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«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Грозненски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Start"/>
      <w:r w:rsidRPr="0026669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Беркат-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Юртара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Берийн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беш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«Золотой ключик» </w:t>
      </w:r>
    </w:p>
    <w:p w:rsidR="00C87103" w:rsidRPr="00266695" w:rsidRDefault="00C87103" w:rsidP="00C87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(МБШХЬДУ Беркат-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Юртара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Берийн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беш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«Золотой ключик»)</w:t>
      </w:r>
    </w:p>
    <w:tbl>
      <w:tblPr>
        <w:tblpPr w:leftFromText="180" w:rightFromText="180" w:vertAnchor="text" w:horzAnchor="margin" w:tblpY="14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C87103" w:rsidRPr="00266695" w:rsidTr="002C6C09">
        <w:trPr>
          <w:trHeight w:val="567"/>
        </w:trPr>
        <w:tc>
          <w:tcPr>
            <w:tcW w:w="10031" w:type="dxa"/>
            <w:vAlign w:val="bottom"/>
          </w:tcPr>
          <w:p w:rsidR="00C87103" w:rsidRPr="00266695" w:rsidRDefault="00C87103" w:rsidP="002C6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66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_________________________________________________________________</w:t>
            </w:r>
          </w:p>
          <w:p w:rsidR="00C87103" w:rsidRPr="00266695" w:rsidRDefault="00C87103" w:rsidP="002C6C09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</w:p>
          <w:p w:rsidR="00C87103" w:rsidRPr="00266695" w:rsidRDefault="00C87103" w:rsidP="002C6C0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87103" w:rsidRPr="001D44DF" w:rsidRDefault="00C87103" w:rsidP="00C8710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План-график работы 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-квартал 2018 года по реализации Единой Концепции духовно-нравственного воспитания и развития подрастающего поколения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"/>
        <w:gridCol w:w="3029"/>
        <w:gridCol w:w="1689"/>
        <w:gridCol w:w="1661"/>
        <w:gridCol w:w="2583"/>
      </w:tblGrid>
      <w:tr w:rsidR="00C87103" w:rsidRPr="00C71AB0" w:rsidTr="002C6C09">
        <w:trPr>
          <w:trHeight w:val="734"/>
        </w:trPr>
        <w:tc>
          <w:tcPr>
            <w:tcW w:w="609" w:type="dxa"/>
          </w:tcPr>
          <w:p w:rsidR="00C87103" w:rsidRPr="00D56E11" w:rsidRDefault="00C87103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7103" w:rsidRPr="00D56E11" w:rsidRDefault="00C87103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29" w:type="dxa"/>
          </w:tcPr>
          <w:p w:rsidR="00C87103" w:rsidRPr="00D56E11" w:rsidRDefault="00C87103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689" w:type="dxa"/>
          </w:tcPr>
          <w:p w:rsidR="00C87103" w:rsidRPr="00D56E11" w:rsidRDefault="00C87103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61" w:type="dxa"/>
          </w:tcPr>
          <w:p w:rsidR="00C87103" w:rsidRPr="00D56E11" w:rsidRDefault="00C87103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83" w:type="dxa"/>
          </w:tcPr>
          <w:p w:rsidR="00C87103" w:rsidRPr="00D56E11" w:rsidRDefault="00C87103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ны</w:t>
            </w: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</w:tr>
      <w:tr w:rsidR="00C87103" w:rsidRPr="00F3594E" w:rsidTr="002C6C09">
        <w:trPr>
          <w:trHeight w:val="765"/>
        </w:trPr>
        <w:tc>
          <w:tcPr>
            <w:tcW w:w="609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29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Беседы посвященные «Дню мира» (отмена КТО)</w:t>
            </w:r>
          </w:p>
        </w:tc>
        <w:tc>
          <w:tcPr>
            <w:tcW w:w="1689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 xml:space="preserve">   МБДОУ</w:t>
            </w:r>
          </w:p>
        </w:tc>
        <w:tc>
          <w:tcPr>
            <w:tcW w:w="1661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2018год</w:t>
            </w:r>
          </w:p>
        </w:tc>
        <w:tc>
          <w:tcPr>
            <w:tcW w:w="2583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03" w:rsidRPr="00F3594E" w:rsidTr="002C6C09">
        <w:trPr>
          <w:trHeight w:val="1030"/>
        </w:trPr>
        <w:tc>
          <w:tcPr>
            <w:tcW w:w="609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3594E">
              <w:rPr>
                <w:rFonts w:ascii="Times New Roman" w:hAnsi="Times New Roman"/>
                <w:sz w:val="24"/>
                <w:szCs w:val="24"/>
              </w:rPr>
              <w:t>Хьайн</w:t>
            </w:r>
            <w:proofErr w:type="spellEnd"/>
            <w:r w:rsidRPr="00F35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94E">
              <w:rPr>
                <w:rFonts w:ascii="Times New Roman" w:hAnsi="Times New Roman"/>
                <w:sz w:val="24"/>
                <w:szCs w:val="24"/>
              </w:rPr>
              <w:t>ненан</w:t>
            </w:r>
            <w:proofErr w:type="spellEnd"/>
            <w:r w:rsidRPr="00F35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94E">
              <w:rPr>
                <w:rFonts w:ascii="Times New Roman" w:hAnsi="Times New Roman"/>
                <w:sz w:val="24"/>
                <w:szCs w:val="24"/>
              </w:rPr>
              <w:t>мотт</w:t>
            </w:r>
            <w:proofErr w:type="spellEnd"/>
            <w:r w:rsidRPr="00F35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94E">
              <w:rPr>
                <w:rFonts w:ascii="Times New Roman" w:hAnsi="Times New Roman"/>
                <w:sz w:val="24"/>
                <w:szCs w:val="24"/>
              </w:rPr>
              <w:t>хаахь</w:t>
            </w:r>
            <w:proofErr w:type="spellEnd"/>
            <w:r w:rsidRPr="00F3594E">
              <w:rPr>
                <w:rFonts w:ascii="Times New Roman" w:hAnsi="Times New Roman"/>
                <w:sz w:val="24"/>
                <w:szCs w:val="24"/>
              </w:rPr>
              <w:t xml:space="preserve">-ас </w:t>
            </w:r>
            <w:proofErr w:type="spellStart"/>
            <w:r w:rsidRPr="00F3594E">
              <w:rPr>
                <w:rFonts w:ascii="Times New Roman" w:hAnsi="Times New Roman"/>
                <w:sz w:val="24"/>
                <w:szCs w:val="24"/>
              </w:rPr>
              <w:t>дозалла</w:t>
            </w:r>
            <w:proofErr w:type="spellEnd"/>
            <w:r w:rsidRPr="00F3594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F3594E">
              <w:rPr>
                <w:rFonts w:ascii="Times New Roman" w:hAnsi="Times New Roman"/>
                <w:sz w:val="24"/>
                <w:szCs w:val="24"/>
              </w:rPr>
              <w:t>хьоьх</w:t>
            </w:r>
            <w:proofErr w:type="gramStart"/>
            <w:r w:rsidRPr="00F3594E">
              <w:rPr>
                <w:rFonts w:ascii="Times New Roman" w:hAnsi="Times New Roman"/>
                <w:sz w:val="24"/>
                <w:szCs w:val="24"/>
              </w:rPr>
              <w:t>»У</w:t>
            </w:r>
            <w:proofErr w:type="gramEnd"/>
            <w:r w:rsidRPr="00F3594E">
              <w:rPr>
                <w:rFonts w:ascii="Times New Roman" w:hAnsi="Times New Roman"/>
                <w:sz w:val="24"/>
                <w:szCs w:val="24"/>
              </w:rPr>
              <w:t>тренники</w:t>
            </w:r>
            <w:proofErr w:type="spellEnd"/>
            <w:r w:rsidRPr="00F35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 xml:space="preserve">   МБДОУ</w:t>
            </w:r>
          </w:p>
        </w:tc>
        <w:tc>
          <w:tcPr>
            <w:tcW w:w="1661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Апрель 2018г</w:t>
            </w:r>
          </w:p>
        </w:tc>
        <w:tc>
          <w:tcPr>
            <w:tcW w:w="2583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C87103" w:rsidRPr="00F3594E" w:rsidTr="002C6C09">
        <w:trPr>
          <w:trHeight w:val="1160"/>
        </w:trPr>
        <w:tc>
          <w:tcPr>
            <w:tcW w:w="609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29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Беседы о дружбе с воспитанниками среднего и старшего дошкольного возраста</w:t>
            </w:r>
          </w:p>
        </w:tc>
        <w:tc>
          <w:tcPr>
            <w:tcW w:w="1689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1661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2583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C87103" w:rsidRPr="00F3594E" w:rsidTr="002C6C09">
        <w:trPr>
          <w:trHeight w:val="978"/>
        </w:trPr>
        <w:tc>
          <w:tcPr>
            <w:tcW w:w="609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29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«Этот день мы приближали, как могли» физкультурный досуг</w:t>
            </w:r>
          </w:p>
        </w:tc>
        <w:tc>
          <w:tcPr>
            <w:tcW w:w="1689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1661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Май    2018г</w:t>
            </w:r>
          </w:p>
        </w:tc>
        <w:tc>
          <w:tcPr>
            <w:tcW w:w="2583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C87103" w:rsidRPr="00F3594E" w:rsidTr="002C6C09">
        <w:trPr>
          <w:trHeight w:val="1120"/>
        </w:trPr>
        <w:tc>
          <w:tcPr>
            <w:tcW w:w="609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29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 xml:space="preserve">День памяти и скорби первого Президента  </w:t>
            </w:r>
            <w:proofErr w:type="gramStart"/>
            <w:r w:rsidRPr="00F3594E">
              <w:rPr>
                <w:rFonts w:ascii="Times New Roman" w:hAnsi="Times New Roman"/>
                <w:sz w:val="24"/>
                <w:szCs w:val="24"/>
              </w:rPr>
              <w:t>А-Х</w:t>
            </w:r>
            <w:proofErr w:type="gramEnd"/>
            <w:r w:rsidRPr="00F3594E">
              <w:rPr>
                <w:rFonts w:ascii="Times New Roman" w:hAnsi="Times New Roman"/>
                <w:sz w:val="24"/>
                <w:szCs w:val="24"/>
              </w:rPr>
              <w:t xml:space="preserve"> Кадырова.</w:t>
            </w:r>
          </w:p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Беседы чтение стихов.</w:t>
            </w:r>
          </w:p>
        </w:tc>
        <w:tc>
          <w:tcPr>
            <w:tcW w:w="1689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1661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Май    2018г</w:t>
            </w:r>
          </w:p>
        </w:tc>
        <w:tc>
          <w:tcPr>
            <w:tcW w:w="2583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C87103" w:rsidRPr="00F3594E" w:rsidTr="002C6C09">
        <w:trPr>
          <w:trHeight w:val="852"/>
        </w:trPr>
        <w:tc>
          <w:tcPr>
            <w:tcW w:w="609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29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«День защиты детей» рисунки на асфальте</w:t>
            </w:r>
          </w:p>
        </w:tc>
        <w:tc>
          <w:tcPr>
            <w:tcW w:w="1689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1661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2583" w:type="dxa"/>
          </w:tcPr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C87103" w:rsidRPr="00F3594E" w:rsidRDefault="00C8710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</w:tbl>
    <w:p w:rsidR="00C87103" w:rsidRDefault="00C87103" w:rsidP="00C87103"/>
    <w:p w:rsidR="002A1312" w:rsidRDefault="002A1312"/>
    <w:sectPr w:rsidR="002A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03"/>
    <w:rsid w:val="002A1312"/>
    <w:rsid w:val="00C8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Садик-2</dc:creator>
  <cp:lastModifiedBy>Садик-2</cp:lastModifiedBy>
  <cp:revision>1</cp:revision>
  <dcterms:created xsi:type="dcterms:W3CDTF">2019-02-07T11:53:00Z</dcterms:created>
  <dcterms:modified xsi:type="dcterms:W3CDTF">2019-02-07T11:54:00Z</dcterms:modified>
</cp:coreProperties>
</file>